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附件</w:t>
      </w:r>
      <w:r>
        <w:rPr>
          <w:rFonts w:hint="eastAsia" w:eastAsia="仿宋" w:cs="Times New Roman"/>
          <w:b w:val="0"/>
          <w:bCs w:val="0"/>
          <w:sz w:val="32"/>
          <w:szCs w:val="32"/>
          <w:lang w:val="en-US" w:eastAsia="zh-CN"/>
        </w:rPr>
        <w:t>2</w:t>
      </w:r>
      <w:r>
        <w:rPr>
          <w:rFonts w:hint="eastAsia" w:ascii="仿宋" w:hAnsi="仿宋" w:eastAsia="仿宋" w:cs="仿宋"/>
          <w:b w:val="0"/>
          <w:bCs w:val="0"/>
          <w:sz w:val="32"/>
          <w:szCs w:val="32"/>
          <w:lang w:val="en-US" w:eastAsia="zh-CN"/>
        </w:rPr>
        <w:t>：</w:t>
      </w:r>
    </w:p>
    <w:p>
      <w:pPr>
        <w:jc w:val="center"/>
        <w:rPr>
          <w:rFonts w:hint="default" w:ascii="黑体" w:hAnsi="黑体" w:eastAsia="黑体"/>
          <w:color w:val="000000"/>
          <w:sz w:val="44"/>
          <w:szCs w:val="44"/>
          <w:lang w:val="en-US"/>
        </w:rPr>
      </w:pPr>
      <w:bookmarkStart w:id="0" w:name="_GoBack"/>
      <w:r>
        <w:rPr>
          <w:rFonts w:hint="eastAsia" w:ascii="黑体" w:hAnsi="黑体" w:eastAsia="黑体"/>
          <w:color w:val="000000"/>
          <w:sz w:val="44"/>
          <w:szCs w:val="44"/>
          <w:lang w:val="en-US" w:eastAsia="zh-CN"/>
        </w:rPr>
        <w:t>毕业生类/普工类岗位需求信息征集表</w:t>
      </w:r>
    </w:p>
    <w:bookmarkEnd w:id="0"/>
    <w:p>
      <w:pPr>
        <w:jc w:val="left"/>
        <w:rPr>
          <w:rFonts w:hint="eastAsia" w:ascii="宋体" w:hAnsi="宋体"/>
          <w:color w:val="000000"/>
          <w:sz w:val="24"/>
        </w:rPr>
      </w:pPr>
    </w:p>
    <w:p>
      <w:pPr>
        <w:jc w:val="left"/>
        <w:rPr>
          <w:rFonts w:hint="eastAsia" w:ascii="宋体" w:hAnsi="宋体"/>
          <w:color w:val="000000"/>
          <w:sz w:val="24"/>
        </w:rPr>
      </w:pPr>
      <w:r>
        <w:rPr>
          <w:rFonts w:hint="eastAsia" w:ascii="宋体" w:hAnsi="宋体"/>
          <w:color w:val="000000"/>
          <w:sz w:val="24"/>
        </w:rPr>
        <w:t>单位名称：</w:t>
      </w:r>
      <w:r>
        <w:rPr>
          <w:rFonts w:hint="eastAsia" w:ascii="宋体" w:hAnsi="宋体"/>
          <w:color w:val="000000"/>
          <w:sz w:val="24"/>
          <w:lang w:val="en-US" w:eastAsia="zh-CN"/>
        </w:rPr>
        <w:t xml:space="preserve">                     单位性质：</w:t>
      </w:r>
      <w:r>
        <w:rPr>
          <w:rFonts w:hint="eastAsia" w:ascii="宋体" w:hAnsi="宋体"/>
          <w:color w:val="A4A4A4"/>
          <w:sz w:val="24"/>
          <w:lang w:val="en-US" w:eastAsia="zh-CN"/>
        </w:rPr>
        <w:t xml:space="preserve">国有企业/民营企业/事业单位  </w:t>
      </w:r>
      <w:r>
        <w:rPr>
          <w:rFonts w:hint="eastAsia" w:ascii="宋体" w:hAnsi="宋体"/>
          <w:color w:val="A4A4A4"/>
          <w:sz w:val="24"/>
        </w:rPr>
        <w:t xml:space="preserve"> </w:t>
      </w:r>
      <w:r>
        <w:rPr>
          <w:rFonts w:hint="eastAsia" w:ascii="宋体" w:hAnsi="宋体"/>
          <w:color w:val="D7D7D7"/>
          <w:sz w:val="24"/>
        </w:rPr>
        <w:t xml:space="preserve">   </w:t>
      </w: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jc w:val="left"/>
        <w:rPr>
          <w:rFonts w:hint="eastAsia" w:ascii="宋体" w:hAnsi="宋体"/>
          <w:color w:val="000000"/>
          <w:sz w:val="24"/>
        </w:rPr>
      </w:pPr>
      <w:r>
        <w:rPr>
          <w:rFonts w:hint="eastAsia" w:ascii="宋体" w:hAnsi="宋体"/>
          <w:b/>
          <w:bCs/>
          <w:color w:val="000000"/>
          <w:sz w:val="24"/>
          <w:lang w:val="en-US" w:eastAsia="zh-CN"/>
        </w:rPr>
        <w:t>一、大专及以上毕业生岗位：</w:t>
      </w:r>
    </w:p>
    <w:tbl>
      <w:tblPr>
        <w:tblStyle w:val="5"/>
        <w:tblW w:w="13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63"/>
        <w:gridCol w:w="1114"/>
        <w:gridCol w:w="1769"/>
        <w:gridCol w:w="1204"/>
        <w:gridCol w:w="1205"/>
        <w:gridCol w:w="1910"/>
        <w:gridCol w:w="1430"/>
        <w:gridCol w:w="1829"/>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序号</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r>
              <w:rPr>
                <w:rFonts w:hint="eastAsia" w:ascii="仿宋_GB2312" w:eastAsia="仿宋_GB2312"/>
                <w:b/>
                <w:color w:val="000000"/>
                <w:sz w:val="24"/>
                <w:szCs w:val="24"/>
              </w:rPr>
              <w:t>岗位</w:t>
            </w:r>
          </w:p>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名称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需求</w:t>
            </w:r>
          </w:p>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人数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薪资待遇</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学历</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r>
              <w:rPr>
                <w:rFonts w:hint="eastAsia" w:ascii="仿宋_GB2312" w:eastAsia="仿宋_GB2312"/>
                <w:b/>
                <w:color w:val="000000"/>
                <w:sz w:val="24"/>
                <w:szCs w:val="24"/>
              </w:rPr>
              <w:t>专业</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岗位要求（可简写）</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工作地点</w:t>
            </w:r>
          </w:p>
        </w:tc>
        <w:tc>
          <w:tcPr>
            <w:tcW w:w="18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联系人及电话</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意向学校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示例</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人事专员</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10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3000-5000</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本科</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象山区</w:t>
            </w:r>
          </w:p>
        </w:tc>
        <w:tc>
          <w:tcPr>
            <w:tcW w:w="18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张三 123456</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lang w:val="en-US" w:eastAsia="zh-CN"/>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8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lang w:val="en-US" w:eastAsia="zh-CN"/>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8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r>
    </w:tbl>
    <w:p>
      <w:pPr>
        <w:rPr>
          <w:rFonts w:hint="eastAsia"/>
          <w:lang w:val="en-US" w:eastAsia="zh-CN"/>
        </w:rPr>
      </w:pPr>
    </w:p>
    <w:p>
      <w:pPr>
        <w:jc w:val="left"/>
        <w:rPr>
          <w:rFonts w:hint="eastAsia"/>
          <w:lang w:val="en-US" w:eastAsia="zh-CN"/>
        </w:rPr>
      </w:pPr>
      <w:r>
        <w:rPr>
          <w:rFonts w:hint="eastAsia" w:ascii="宋体" w:hAnsi="宋体"/>
          <w:b/>
          <w:bCs/>
          <w:color w:val="000000"/>
          <w:sz w:val="24"/>
          <w:lang w:val="en-US" w:eastAsia="zh-CN"/>
        </w:rPr>
        <w:t>二、中职/技校毕业生岗位：</w:t>
      </w:r>
    </w:p>
    <w:tbl>
      <w:tblPr>
        <w:tblStyle w:val="5"/>
        <w:tblW w:w="13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63"/>
        <w:gridCol w:w="1114"/>
        <w:gridCol w:w="1769"/>
        <w:gridCol w:w="1204"/>
        <w:gridCol w:w="1205"/>
        <w:gridCol w:w="1910"/>
        <w:gridCol w:w="1430"/>
        <w:gridCol w:w="186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序号</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r>
              <w:rPr>
                <w:rFonts w:hint="eastAsia" w:ascii="仿宋_GB2312" w:eastAsia="仿宋_GB2312"/>
                <w:b/>
                <w:color w:val="000000"/>
                <w:sz w:val="24"/>
                <w:szCs w:val="24"/>
              </w:rPr>
              <w:t>岗位</w:t>
            </w:r>
          </w:p>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名称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lang w:val="en-US" w:eastAsia="zh-CN"/>
              </w:rPr>
              <w:t>需求</w:t>
            </w:r>
            <w:r>
              <w:rPr>
                <w:rFonts w:hint="eastAsia" w:ascii="仿宋_GB2312" w:eastAsia="仿宋_GB2312"/>
                <w:b/>
                <w:color w:val="000000"/>
                <w:sz w:val="24"/>
                <w:szCs w:val="24"/>
              </w:rPr>
              <w:t>人数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薪资待遇</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学历</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r>
              <w:rPr>
                <w:rFonts w:hint="eastAsia" w:ascii="仿宋_GB2312" w:eastAsia="仿宋_GB2312"/>
                <w:b/>
                <w:color w:val="000000"/>
                <w:sz w:val="24"/>
                <w:szCs w:val="24"/>
              </w:rPr>
              <w:t>专业</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岗位要求（可简写）</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工作地点</w:t>
            </w:r>
          </w:p>
        </w:tc>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联系人及电话</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意向学校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示例</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销售</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10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3000-5000</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中专</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象山区</w:t>
            </w:r>
          </w:p>
        </w:tc>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张三 123456</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lang w:val="en-US" w:eastAsia="zh-CN"/>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lang w:val="en-US" w:eastAsia="zh-CN"/>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r>
    </w:tbl>
    <w:p>
      <w:pPr>
        <w:jc w:val="left"/>
        <w:rPr>
          <w:rFonts w:hint="eastAsia" w:ascii="宋体" w:hAnsi="宋体"/>
          <w:b/>
          <w:bCs/>
          <w:color w:val="000000"/>
          <w:sz w:val="24"/>
          <w:lang w:val="en-US" w:eastAsia="zh-CN"/>
        </w:rPr>
      </w:pPr>
    </w:p>
    <w:p>
      <w:pPr>
        <w:jc w:val="left"/>
        <w:rPr>
          <w:rFonts w:hint="eastAsia" w:ascii="宋体" w:hAnsi="宋体"/>
          <w:b/>
          <w:bCs/>
          <w:color w:val="000000"/>
          <w:sz w:val="24"/>
          <w:lang w:val="en-US" w:eastAsia="zh-CN"/>
        </w:rPr>
      </w:pPr>
    </w:p>
    <w:p>
      <w:pPr>
        <w:jc w:val="left"/>
        <w:rPr>
          <w:rFonts w:hint="eastAsia"/>
          <w:lang w:val="en-US" w:eastAsia="zh-CN"/>
        </w:rPr>
      </w:pPr>
      <w:r>
        <w:rPr>
          <w:rFonts w:hint="eastAsia" w:ascii="宋体" w:hAnsi="宋体"/>
          <w:b/>
          <w:bCs/>
          <w:color w:val="000000"/>
          <w:sz w:val="24"/>
          <w:lang w:val="en-US" w:eastAsia="zh-CN"/>
        </w:rPr>
        <w:t>三、普工岗位：</w:t>
      </w:r>
    </w:p>
    <w:tbl>
      <w:tblPr>
        <w:tblStyle w:val="5"/>
        <w:tblW w:w="13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63"/>
        <w:gridCol w:w="1114"/>
        <w:gridCol w:w="1769"/>
        <w:gridCol w:w="1204"/>
        <w:gridCol w:w="1205"/>
        <w:gridCol w:w="1910"/>
        <w:gridCol w:w="1430"/>
        <w:gridCol w:w="1888"/>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序号</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r>
              <w:rPr>
                <w:rFonts w:hint="eastAsia" w:ascii="仿宋_GB2312" w:eastAsia="仿宋_GB2312"/>
                <w:b/>
                <w:color w:val="000000"/>
                <w:sz w:val="24"/>
                <w:szCs w:val="24"/>
              </w:rPr>
              <w:t>岗位</w:t>
            </w:r>
          </w:p>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名称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lang w:val="en-US" w:eastAsia="zh-CN"/>
              </w:rPr>
              <w:t>需求</w:t>
            </w:r>
            <w:r>
              <w:rPr>
                <w:rFonts w:hint="eastAsia" w:ascii="仿宋_GB2312" w:eastAsia="仿宋_GB2312"/>
                <w:b/>
                <w:color w:val="000000"/>
                <w:sz w:val="24"/>
                <w:szCs w:val="24"/>
              </w:rPr>
              <w:t>人数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薪资待遇</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学历</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r>
              <w:rPr>
                <w:rFonts w:hint="eastAsia" w:ascii="仿宋_GB2312" w:eastAsia="仿宋_GB2312"/>
                <w:b/>
                <w:color w:val="000000"/>
                <w:sz w:val="24"/>
                <w:szCs w:val="24"/>
              </w:rPr>
              <w:t>专业</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岗位要求（可简写）</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工作地点</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联系人及电话</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意向学校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示例</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操作工</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10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3000-5000</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不限</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象山区</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张三 123456</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lang w:val="en-US" w:eastAsia="zh-CN"/>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3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lang w:val="en-US" w:eastAsia="zh-CN"/>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c>
          <w:tcPr>
            <w:tcW w:w="13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18"/>
                <w:szCs w:val="18"/>
              </w:rPr>
            </w:pPr>
          </w:p>
        </w:tc>
      </w:tr>
    </w:tbl>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【填表说明】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单位性质</w:t>
      </w:r>
      <w:r>
        <w:rPr>
          <w:rFonts w:hint="eastAsia" w:ascii="楷体" w:hAnsi="楷体" w:eastAsia="楷体" w:cs="楷体"/>
          <w:sz w:val="28"/>
          <w:szCs w:val="28"/>
        </w:rPr>
        <w:t>”：</w:t>
      </w:r>
      <w:r>
        <w:rPr>
          <w:rFonts w:hint="eastAsia" w:ascii="楷体" w:hAnsi="楷体" w:eastAsia="楷体" w:cs="楷体"/>
          <w:sz w:val="28"/>
          <w:szCs w:val="28"/>
          <w:lang w:val="en-US" w:eastAsia="zh-CN"/>
        </w:rPr>
        <w:t>应为国有企业、民营企业、事业单位、机关单位、社会组织的其中一项</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w:t>
      </w:r>
      <w:r>
        <w:rPr>
          <w:rFonts w:hint="eastAsia" w:ascii="楷体" w:hAnsi="楷体" w:eastAsia="楷体" w:cs="楷体"/>
          <w:sz w:val="28"/>
          <w:szCs w:val="28"/>
        </w:rPr>
        <w:t>.“</w:t>
      </w:r>
      <w:r>
        <w:rPr>
          <w:rFonts w:hint="eastAsia" w:ascii="楷体" w:hAnsi="楷体" w:eastAsia="楷体" w:cs="楷体"/>
          <w:sz w:val="28"/>
          <w:szCs w:val="28"/>
          <w:lang w:val="en-US" w:eastAsia="zh-CN"/>
        </w:rPr>
        <w:t>薪资待遇</w:t>
      </w:r>
      <w:r>
        <w:rPr>
          <w:rFonts w:hint="eastAsia" w:ascii="楷体" w:hAnsi="楷体" w:eastAsia="楷体" w:cs="楷体"/>
          <w:sz w:val="28"/>
          <w:szCs w:val="28"/>
        </w:rPr>
        <w:t>”：</w:t>
      </w:r>
      <w:r>
        <w:rPr>
          <w:rFonts w:hint="eastAsia" w:ascii="楷体" w:hAnsi="楷体" w:eastAsia="楷体" w:cs="楷体"/>
          <w:sz w:val="28"/>
          <w:szCs w:val="28"/>
          <w:lang w:val="en-US" w:eastAsia="zh-CN"/>
        </w:rPr>
        <w:t>为转正后的税前薪资数额；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3.“工作地点”：请填县区名</w:t>
      </w:r>
      <w:r>
        <w:rPr>
          <w:rFonts w:hint="eastAsia" w:ascii="楷体" w:hAnsi="楷体" w:eastAsia="楷体" w:cs="楷体"/>
          <w:sz w:val="28"/>
          <w:szCs w:val="28"/>
        </w:rPr>
        <w:t>；</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4.本岗位需求信息征集表提交后将会有桂林人才网招聘顾问与您具体联系职位发布事宜，请注意接听电话。</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pPr>
      <w:r>
        <w:rPr>
          <w:rFonts w:hint="eastAsia" w:ascii="楷体" w:hAnsi="楷体" w:eastAsia="楷体" w:cs="楷体"/>
          <w:sz w:val="28"/>
          <w:szCs w:val="28"/>
          <w:lang w:val="en-US" w:eastAsia="zh-CN"/>
        </w:rPr>
        <w:t>5.本岗位需求信息征集表请于4月25日发送至</w:t>
      </w:r>
      <w:r>
        <w:rPr>
          <w:rFonts w:hint="default" w:ascii="Times New Roman" w:hAnsi="Times New Roman" w:eastAsia="仿宋_GB2312" w:cs="Times New Roman"/>
          <w:color w:val="auto"/>
          <w:sz w:val="28"/>
          <w:szCs w:val="28"/>
          <w:u w:val="none"/>
          <w:lang w:val="en-US" w:eastAsia="zh-CN"/>
        </w:rPr>
        <w:t>2625984408@qq.com</w:t>
      </w:r>
      <w:r>
        <w:rPr>
          <w:rFonts w:hint="eastAsia" w:eastAsia="仿宋_GB2312" w:cs="Times New Roman"/>
          <w:color w:val="auto"/>
          <w:sz w:val="28"/>
          <w:szCs w:val="28"/>
          <w:u w:val="none"/>
          <w:lang w:val="en-US" w:eastAsia="zh-CN"/>
        </w:rPr>
        <w:t>。</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F753B"/>
    <w:rsid w:val="3D6F7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rPr>
      <w:rFonts w:ascii="Times New Roman" w:hAnsi="Times New Roman"/>
    </w:rPr>
  </w:style>
  <w:style w:type="paragraph" w:styleId="4">
    <w:name w:val="Title"/>
    <w:basedOn w:val="1"/>
    <w:next w:val="1"/>
    <w:qFormat/>
    <w:uiPriority w:val="0"/>
    <w:pPr>
      <w:spacing w:before="240" w:beforeLines="0" w:after="60" w:afterLines="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2022-04-20T12:14:00Z</dcterms:created>
  <dc:creator>馋嘴胖喵€€☞宋</dc:creator>
  <cp:lastModifiedBy>馋嘴胖喵€€☞宋</cp:lastModifiedBy>
  <dcterms:modified xsi:type="dcterms:W3CDTF">2022-04-20T12:16:53Z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EB991A3A776E4E138F2E8B8BD1982250</vt:lpwstr>
  </property>
</Properties>
</file>